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Pr="0009057E" w:rsidRDefault="00B4778E" w:rsidP="008F6E0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384F04" w:rsidRPr="0009057E" w:rsidTr="008F6E04">
        <w:trPr>
          <w:trHeight w:val="1134"/>
        </w:trPr>
        <w:tc>
          <w:tcPr>
            <w:tcW w:w="9180" w:type="dxa"/>
          </w:tcPr>
          <w:p w:rsidR="00EE197F" w:rsidRPr="0009057E" w:rsidRDefault="00EE197F" w:rsidP="00EE19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9057E" w:rsidRPr="0009057E" w:rsidRDefault="0009057E" w:rsidP="00090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B0852" w:rsidRPr="001B0852" w:rsidRDefault="00F5233E" w:rsidP="001B0852">
            <w:pPr>
              <w:pStyle w:val="v1msonormal"/>
              <w:autoSpaceDE w:val="0"/>
              <w:autoSpaceDN w:val="0"/>
              <w:spacing w:before="0" w:beforeAutospacing="0" w:after="0" w:afterAutospacing="0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Wykonawcy wszyscy</w:t>
            </w:r>
          </w:p>
          <w:p w:rsidR="00384F04" w:rsidRPr="0009057E" w:rsidRDefault="00384F04" w:rsidP="00D45FFB">
            <w:pPr>
              <w:pStyle w:val="v1msonormal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4778E" w:rsidRPr="0009057E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09057E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09057E">
        <w:rPr>
          <w:rFonts w:ascii="Tahoma" w:hAnsi="Tahoma" w:cs="Tahoma"/>
          <w:sz w:val="20"/>
          <w:szCs w:val="20"/>
        </w:rPr>
        <w:t>DA.271-</w:t>
      </w:r>
      <w:r w:rsidR="007726B1" w:rsidRPr="0009057E">
        <w:rPr>
          <w:rFonts w:ascii="Tahoma" w:hAnsi="Tahoma" w:cs="Tahoma"/>
          <w:sz w:val="20"/>
          <w:szCs w:val="20"/>
        </w:rPr>
        <w:t>31</w:t>
      </w:r>
      <w:r w:rsidR="001B0852">
        <w:rPr>
          <w:rFonts w:ascii="Tahoma" w:hAnsi="Tahoma" w:cs="Tahoma"/>
          <w:sz w:val="20"/>
          <w:szCs w:val="20"/>
        </w:rPr>
        <w:t>-11</w:t>
      </w:r>
      <w:r w:rsidR="003515DE" w:rsidRPr="0009057E">
        <w:rPr>
          <w:rFonts w:ascii="Tahoma" w:hAnsi="Tahoma" w:cs="Tahoma"/>
          <w:sz w:val="20"/>
          <w:szCs w:val="20"/>
        </w:rPr>
        <w:t>/21</w:t>
      </w:r>
      <w:r w:rsidR="00933217" w:rsidRPr="0009057E">
        <w:rPr>
          <w:rFonts w:ascii="Tahoma" w:hAnsi="Tahoma" w:cs="Tahoma"/>
          <w:noProof/>
          <w:sz w:val="20"/>
          <w:szCs w:val="20"/>
        </w:rPr>
        <w:tab/>
      </w:r>
      <w:r w:rsidR="004B0A64" w:rsidRPr="0009057E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09057E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09057E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09057E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09057E">
        <w:rPr>
          <w:rFonts w:ascii="Tahoma" w:hAnsi="Tahoma" w:cs="Tahoma"/>
          <w:noProof/>
          <w:sz w:val="20"/>
          <w:szCs w:val="20"/>
        </w:rPr>
        <w:t xml:space="preserve">             </w:t>
      </w:r>
      <w:r w:rsidR="0009057E" w:rsidRPr="0009057E">
        <w:rPr>
          <w:rFonts w:ascii="Tahoma" w:hAnsi="Tahoma" w:cs="Tahoma"/>
          <w:noProof/>
          <w:sz w:val="20"/>
          <w:szCs w:val="20"/>
        </w:rPr>
        <w:t xml:space="preserve">           </w:t>
      </w:r>
      <w:r w:rsidR="00384F04" w:rsidRPr="0009057E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09057E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1B0852">
        <w:rPr>
          <w:rFonts w:ascii="Tahoma" w:hAnsi="Tahoma" w:cs="Tahoma"/>
          <w:noProof/>
          <w:sz w:val="20"/>
          <w:szCs w:val="20"/>
        </w:rPr>
        <w:t>9</w:t>
      </w:r>
      <w:r w:rsidR="00384F04" w:rsidRPr="0009057E">
        <w:rPr>
          <w:rFonts w:ascii="Tahoma" w:hAnsi="Tahoma" w:cs="Tahoma"/>
          <w:noProof/>
          <w:sz w:val="20"/>
          <w:szCs w:val="20"/>
        </w:rPr>
        <w:t xml:space="preserve"> </w:t>
      </w:r>
      <w:r w:rsidR="007726B1" w:rsidRPr="0009057E">
        <w:rPr>
          <w:rFonts w:ascii="Tahoma" w:hAnsi="Tahoma" w:cs="Tahoma"/>
          <w:noProof/>
          <w:sz w:val="20"/>
          <w:szCs w:val="20"/>
        </w:rPr>
        <w:t>lipiec</w:t>
      </w:r>
      <w:r w:rsidR="003515DE" w:rsidRPr="0009057E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09057E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09057E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09057E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09057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09057E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B0852">
        <w:rPr>
          <w:rFonts w:ascii="Tahoma" w:hAnsi="Tahoma" w:cs="Tahoma"/>
          <w:b/>
          <w:noProof/>
          <w:sz w:val="20"/>
          <w:szCs w:val="20"/>
        </w:rPr>
        <w:t>6</w:t>
      </w:r>
    </w:p>
    <w:p w:rsidR="0028718C" w:rsidRPr="0009057E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09057E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09057E">
        <w:rPr>
          <w:rFonts w:ascii="Tahoma" w:hAnsi="Tahoma" w:cs="Tahoma"/>
          <w:sz w:val="20"/>
          <w:szCs w:val="20"/>
        </w:rPr>
        <w:t>S</w:t>
      </w:r>
      <w:r w:rsidR="00E402CF" w:rsidRPr="0009057E">
        <w:rPr>
          <w:rFonts w:ascii="Tahoma" w:hAnsi="Tahoma" w:cs="Tahoma"/>
          <w:sz w:val="20"/>
          <w:szCs w:val="20"/>
        </w:rPr>
        <w:t>WZ</w:t>
      </w:r>
      <w:r w:rsidRPr="0009057E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09057E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09057E">
        <w:rPr>
          <w:rFonts w:ascii="Tahoma" w:hAnsi="Tahoma" w:cs="Tahoma"/>
          <w:sz w:val="20"/>
          <w:szCs w:val="20"/>
        </w:rPr>
        <w:t xml:space="preserve"> </w:t>
      </w:r>
      <w:r w:rsidRPr="0009057E">
        <w:rPr>
          <w:rFonts w:ascii="Tahoma" w:hAnsi="Tahoma" w:cs="Tahoma"/>
          <w:b/>
          <w:sz w:val="20"/>
          <w:szCs w:val="20"/>
        </w:rPr>
        <w:t xml:space="preserve">na </w:t>
      </w:r>
      <w:r w:rsidR="007726B1" w:rsidRPr="0009057E">
        <w:rPr>
          <w:rFonts w:ascii="Tahoma" w:hAnsi="Tahoma" w:cs="Tahoma"/>
          <w:b/>
          <w:sz w:val="20"/>
          <w:szCs w:val="20"/>
        </w:rPr>
        <w:t>wykonywanie przeglądów i napraw aparatury medycznej i urządzeń technicznych</w:t>
      </w:r>
      <w:r w:rsidR="003515DE" w:rsidRPr="0009057E">
        <w:rPr>
          <w:rFonts w:ascii="Tahoma" w:hAnsi="Tahoma" w:cs="Tahoma"/>
          <w:b/>
          <w:sz w:val="20"/>
          <w:szCs w:val="20"/>
        </w:rPr>
        <w:t xml:space="preserve"> </w:t>
      </w:r>
      <w:r w:rsidRPr="0009057E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09057E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09057E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ED56AC" w:rsidRPr="0009057E" w:rsidRDefault="00ED56AC" w:rsidP="00ED56A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09057E" w:rsidRPr="0009057E" w:rsidRDefault="0009057E" w:rsidP="0009057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1B0852" w:rsidRPr="001B0852" w:rsidRDefault="0009057E" w:rsidP="00F5233E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09057E">
        <w:rPr>
          <w:rFonts w:ascii="Tahoma" w:hAnsi="Tahoma" w:cs="Tahoma"/>
          <w:b/>
          <w:bCs/>
          <w:color w:val="000000"/>
          <w:sz w:val="20"/>
          <w:szCs w:val="20"/>
        </w:rPr>
        <w:t>Pytanie nr 1</w:t>
      </w:r>
      <w:r w:rsidR="001B0852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1B0852" w:rsidRPr="001B0852" w:rsidRDefault="001B0852" w:rsidP="001B085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B0852">
        <w:rPr>
          <w:rFonts w:ascii="Calibri" w:hAnsi="Calibri" w:cs="Calibri"/>
          <w:color w:val="000000"/>
          <w:sz w:val="22"/>
          <w:szCs w:val="22"/>
        </w:rPr>
        <w:t xml:space="preserve">Czy Zamawiający wyrazi zgodę na wydzielenie z pakietu 50 pozycji 1-4 i utworzenie z nich oddzielnego pakietu? Takie rozwiązanie pozwoli na złożenie oferty przez autoryzowany serwis. </w:t>
      </w:r>
    </w:p>
    <w:p w:rsidR="0009057E" w:rsidRPr="00F5233E" w:rsidRDefault="001B0852" w:rsidP="0009057E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F5233E">
        <w:rPr>
          <w:rFonts w:ascii="Tahoma" w:hAnsi="Tahoma" w:cs="Tahoma"/>
          <w:b/>
          <w:sz w:val="20"/>
          <w:szCs w:val="20"/>
        </w:rPr>
        <w:t>Odpowiedz:</w:t>
      </w:r>
      <w:r w:rsidR="00F5233E" w:rsidRPr="00F5233E">
        <w:rPr>
          <w:rFonts w:ascii="Tahoma" w:hAnsi="Tahoma" w:cs="Tahoma"/>
          <w:b/>
          <w:sz w:val="20"/>
          <w:szCs w:val="20"/>
        </w:rPr>
        <w:t xml:space="preserve"> Zgodnie z SWZ.</w:t>
      </w:r>
    </w:p>
    <w:sectPr w:rsidR="0009057E" w:rsidRPr="00F5233E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85" w:rsidRDefault="00845B85">
      <w:r>
        <w:separator/>
      </w:r>
    </w:p>
  </w:endnote>
  <w:endnote w:type="continuationSeparator" w:id="0">
    <w:p w:rsidR="00845B85" w:rsidRDefault="008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B391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85" w:rsidRDefault="00845B85">
      <w:r>
        <w:separator/>
      </w:r>
    </w:p>
  </w:footnote>
  <w:footnote w:type="continuationSeparator" w:id="0">
    <w:p w:rsidR="00845B85" w:rsidRDefault="00845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391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B391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98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9057E"/>
    <w:rsid w:val="000A1AEC"/>
    <w:rsid w:val="000A4F32"/>
    <w:rsid w:val="000B08E5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1DB2"/>
    <w:rsid w:val="00182990"/>
    <w:rsid w:val="00187001"/>
    <w:rsid w:val="0019377F"/>
    <w:rsid w:val="001964D2"/>
    <w:rsid w:val="001B085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3E80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67D96"/>
    <w:rsid w:val="00375056"/>
    <w:rsid w:val="00381B36"/>
    <w:rsid w:val="00384F04"/>
    <w:rsid w:val="003850BF"/>
    <w:rsid w:val="00386F31"/>
    <w:rsid w:val="00387EE7"/>
    <w:rsid w:val="003A258C"/>
    <w:rsid w:val="003A33F5"/>
    <w:rsid w:val="003B1F21"/>
    <w:rsid w:val="003C2AC9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5C8D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A74B7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5278"/>
    <w:rsid w:val="00703CF2"/>
    <w:rsid w:val="0070468E"/>
    <w:rsid w:val="0070473E"/>
    <w:rsid w:val="0070639A"/>
    <w:rsid w:val="00710125"/>
    <w:rsid w:val="007115B8"/>
    <w:rsid w:val="00715746"/>
    <w:rsid w:val="00736D17"/>
    <w:rsid w:val="007417C4"/>
    <w:rsid w:val="007464C5"/>
    <w:rsid w:val="007520CB"/>
    <w:rsid w:val="007726B1"/>
    <w:rsid w:val="00774188"/>
    <w:rsid w:val="007817E5"/>
    <w:rsid w:val="00783244"/>
    <w:rsid w:val="00787B13"/>
    <w:rsid w:val="00797970"/>
    <w:rsid w:val="007A30F7"/>
    <w:rsid w:val="007B3916"/>
    <w:rsid w:val="007C1E3F"/>
    <w:rsid w:val="007C25B2"/>
    <w:rsid w:val="007D70EF"/>
    <w:rsid w:val="007E1FFC"/>
    <w:rsid w:val="008009DF"/>
    <w:rsid w:val="008417D3"/>
    <w:rsid w:val="00843BEE"/>
    <w:rsid w:val="00845B85"/>
    <w:rsid w:val="00856F38"/>
    <w:rsid w:val="00872697"/>
    <w:rsid w:val="008746E6"/>
    <w:rsid w:val="00893392"/>
    <w:rsid w:val="008963F0"/>
    <w:rsid w:val="008A312C"/>
    <w:rsid w:val="008A400D"/>
    <w:rsid w:val="008A5CEC"/>
    <w:rsid w:val="008B261D"/>
    <w:rsid w:val="008C01E4"/>
    <w:rsid w:val="008D3FBE"/>
    <w:rsid w:val="008D4704"/>
    <w:rsid w:val="008E0158"/>
    <w:rsid w:val="008F05BB"/>
    <w:rsid w:val="008F6892"/>
    <w:rsid w:val="008F6E04"/>
    <w:rsid w:val="009005F0"/>
    <w:rsid w:val="00901CAB"/>
    <w:rsid w:val="0091017B"/>
    <w:rsid w:val="00933217"/>
    <w:rsid w:val="0093427B"/>
    <w:rsid w:val="009346CF"/>
    <w:rsid w:val="00935BDB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453F8"/>
    <w:rsid w:val="00A54A81"/>
    <w:rsid w:val="00A811B4"/>
    <w:rsid w:val="00A857E9"/>
    <w:rsid w:val="00A859A9"/>
    <w:rsid w:val="00A87B38"/>
    <w:rsid w:val="00A9685A"/>
    <w:rsid w:val="00AA01F8"/>
    <w:rsid w:val="00AA1EB8"/>
    <w:rsid w:val="00AA1FDD"/>
    <w:rsid w:val="00AA43A1"/>
    <w:rsid w:val="00AB6BCD"/>
    <w:rsid w:val="00AD0380"/>
    <w:rsid w:val="00AD21AE"/>
    <w:rsid w:val="00AD2267"/>
    <w:rsid w:val="00AD38AD"/>
    <w:rsid w:val="00B0042F"/>
    <w:rsid w:val="00B070DE"/>
    <w:rsid w:val="00B245D5"/>
    <w:rsid w:val="00B25169"/>
    <w:rsid w:val="00B25503"/>
    <w:rsid w:val="00B25A08"/>
    <w:rsid w:val="00B26036"/>
    <w:rsid w:val="00B303A1"/>
    <w:rsid w:val="00B31EFA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CE2772"/>
    <w:rsid w:val="00D06ECE"/>
    <w:rsid w:val="00D14387"/>
    <w:rsid w:val="00D31AEA"/>
    <w:rsid w:val="00D4013A"/>
    <w:rsid w:val="00D40ABA"/>
    <w:rsid w:val="00D45FFB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D56AC"/>
    <w:rsid w:val="00EE042B"/>
    <w:rsid w:val="00EE197F"/>
    <w:rsid w:val="00EE7CD2"/>
    <w:rsid w:val="00EF66C0"/>
    <w:rsid w:val="00EF6E28"/>
    <w:rsid w:val="00F02BFA"/>
    <w:rsid w:val="00F06560"/>
    <w:rsid w:val="00F1198C"/>
    <w:rsid w:val="00F33E97"/>
    <w:rsid w:val="00F41F3E"/>
    <w:rsid w:val="00F436A7"/>
    <w:rsid w:val="00F4489A"/>
    <w:rsid w:val="00F5233E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E27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E56E-A46A-4685-AC26-BA5954A0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89</cp:revision>
  <cp:lastPrinted>2021-07-09T06:05:00Z</cp:lastPrinted>
  <dcterms:created xsi:type="dcterms:W3CDTF">2017-09-15T09:55:00Z</dcterms:created>
  <dcterms:modified xsi:type="dcterms:W3CDTF">2021-07-09T06:05:00Z</dcterms:modified>
</cp:coreProperties>
</file>